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3813" w14:textId="2A5E5F80" w:rsidR="000109E1" w:rsidRDefault="00073343" w:rsidP="00502B50">
      <w:pPr>
        <w:widowControl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OPERATORIEM</w:t>
      </w:r>
      <w:r w:rsidR="00783D5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KURI VEIC DARBĪBAS AR SLĒGTAJIEM RADIOAKTĪVAJIEM AVOTIEM</w:t>
      </w:r>
    </w:p>
    <w:p w14:paraId="0D74329B" w14:textId="77777777" w:rsidR="00311854" w:rsidRPr="00311854" w:rsidRDefault="00311854" w:rsidP="00311854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9388" w:type="dxa"/>
        <w:tblInd w:w="-5" w:type="dxa"/>
        <w:tblLook w:val="04A0" w:firstRow="1" w:lastRow="0" w:firstColumn="1" w:lastColumn="0" w:noHBand="0" w:noVBand="1"/>
      </w:tblPr>
      <w:tblGrid>
        <w:gridCol w:w="630"/>
        <w:gridCol w:w="4870"/>
        <w:gridCol w:w="963"/>
        <w:gridCol w:w="2925"/>
      </w:tblGrid>
      <w:tr w:rsidR="005F2603" w14:paraId="1CAF6667" w14:textId="77777777" w:rsidTr="342079F2">
        <w:tc>
          <w:tcPr>
            <w:tcW w:w="630" w:type="dxa"/>
            <w:shd w:val="clear" w:color="auto" w:fill="D9D9D9" w:themeFill="background1" w:themeFillShade="D9"/>
          </w:tcPr>
          <w:p w14:paraId="3DC627F8" w14:textId="77777777" w:rsidR="005F2603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33" w:type="dxa"/>
            <w:gridSpan w:val="2"/>
            <w:shd w:val="clear" w:color="auto" w:fill="D9D9D9" w:themeFill="background1" w:themeFillShade="D9"/>
          </w:tcPr>
          <w:p w14:paraId="75F82FC1" w14:textId="77777777" w:rsidR="005F2603" w:rsidRPr="00BD1611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D4CF713" w14:textId="77777777" w:rsidR="005F2603" w:rsidRPr="00BD1611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F732BA" w:rsidRPr="00F732BA" w14:paraId="3E640759" w14:textId="77777777" w:rsidTr="0076777D">
        <w:tc>
          <w:tcPr>
            <w:tcW w:w="630" w:type="dxa"/>
          </w:tcPr>
          <w:p w14:paraId="47CCF978" w14:textId="4FD37E55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70" w:type="dxa"/>
          </w:tcPr>
          <w:p w14:paraId="1D8B445E" w14:textId="28A17B8C" w:rsidR="00F732BA" w:rsidRPr="00E23AC5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licencē/reģistrācijas apliecībā norādītajam</w:t>
            </w:r>
          </w:p>
        </w:tc>
        <w:tc>
          <w:tcPr>
            <w:tcW w:w="963" w:type="dxa"/>
          </w:tcPr>
          <w:p w14:paraId="5EA46244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2CA807A" w14:textId="7917E72C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2DAF6FE2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F732BA" w14:paraId="358D5318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6D78276C" w14:textId="58AED999" w:rsidR="00612FBE" w:rsidRPr="00612FBE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Telpas</w:t>
            </w:r>
          </w:p>
        </w:tc>
      </w:tr>
      <w:tr w:rsidR="00F732BA" w:rsidRPr="00E23AC5" w14:paraId="68319D87" w14:textId="77777777" w:rsidTr="0076777D">
        <w:tc>
          <w:tcPr>
            <w:tcW w:w="630" w:type="dxa"/>
          </w:tcPr>
          <w:p w14:paraId="0FF8305F" w14:textId="7FA26854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70" w:type="dxa"/>
          </w:tcPr>
          <w:p w14:paraId="3F6473C5" w14:textId="77777777" w:rsidR="00F732BA" w:rsidRPr="00E23AC5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telpu plānam</w:t>
            </w:r>
          </w:p>
        </w:tc>
        <w:tc>
          <w:tcPr>
            <w:tcW w:w="963" w:type="dxa"/>
          </w:tcPr>
          <w:p w14:paraId="0BBA1C72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E5A7912" w14:textId="250C7B8C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4FE390AA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E23AC5" w14:paraId="48556963" w14:textId="77777777" w:rsidTr="0076777D">
        <w:tc>
          <w:tcPr>
            <w:tcW w:w="630" w:type="dxa"/>
          </w:tcPr>
          <w:p w14:paraId="527520BA" w14:textId="14895C79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870" w:type="dxa"/>
            <w:shd w:val="clear" w:color="auto" w:fill="auto"/>
          </w:tcPr>
          <w:p w14:paraId="727573DB" w14:textId="77777777" w:rsidR="00F732BA" w:rsidRPr="00E23AC5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Teritorija/ēkas/telpas iedalītas pārraudzības un kontroles zonās</w:t>
            </w:r>
          </w:p>
        </w:tc>
        <w:tc>
          <w:tcPr>
            <w:tcW w:w="963" w:type="dxa"/>
            <w:shd w:val="clear" w:color="auto" w:fill="auto"/>
          </w:tcPr>
          <w:p w14:paraId="1EEA952B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A1A7A19" w14:textId="6AEC6760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14CAEF92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E23AC5" w14:paraId="5E6B4A76" w14:textId="77777777" w:rsidTr="0076777D">
        <w:tc>
          <w:tcPr>
            <w:tcW w:w="630" w:type="dxa"/>
          </w:tcPr>
          <w:p w14:paraId="0FB8E165" w14:textId="74AD4E78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870" w:type="dxa"/>
            <w:shd w:val="clear" w:color="auto" w:fill="auto"/>
          </w:tcPr>
          <w:p w14:paraId="42AB9EC8" w14:textId="77777777" w:rsidR="00F732BA" w:rsidRPr="00E23AC5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izvietotas </w:t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pie kontroles un pārraudzības zonām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4CF7363F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E2642DE" w14:textId="0A46AC9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1CE02800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E23AC5" w14:paraId="1B55CD1D" w14:textId="77777777" w:rsidTr="0076777D">
        <w:tc>
          <w:tcPr>
            <w:tcW w:w="630" w:type="dxa"/>
          </w:tcPr>
          <w:p w14:paraId="55146F20" w14:textId="37A83A7F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870" w:type="dxa"/>
            <w:shd w:val="clear" w:color="auto" w:fill="auto"/>
          </w:tcPr>
          <w:p w14:paraId="0BF80BCD" w14:textId="77777777" w:rsidR="00F732BA" w:rsidRPr="00E23AC5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Piekļuve pārraudzības un kontroles zonas telpām ir ierobežota</w:t>
            </w:r>
          </w:p>
        </w:tc>
        <w:tc>
          <w:tcPr>
            <w:tcW w:w="963" w:type="dxa"/>
            <w:shd w:val="clear" w:color="auto" w:fill="auto"/>
          </w:tcPr>
          <w:p w14:paraId="45E95D89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D1FE23C" w14:textId="5457C0BF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4B37160D" w14:textId="77777777" w:rsidR="00F732BA" w:rsidRPr="00E23AC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E23AC5" w14:paraId="6BB15C02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13D19E44" w14:textId="22F238E1" w:rsidR="00612FBE" w:rsidRPr="00612FBE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Darbu vadītājs</w:t>
            </w:r>
          </w:p>
        </w:tc>
      </w:tr>
      <w:tr w:rsidR="00F732BA" w14:paraId="6191329A" w14:textId="77777777" w:rsidTr="0076777D">
        <w:tc>
          <w:tcPr>
            <w:tcW w:w="630" w:type="dxa"/>
          </w:tcPr>
          <w:p w14:paraId="45AA8396" w14:textId="4BD8D900" w:rsidR="00F732BA" w:rsidRPr="00457F53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870" w:type="dxa"/>
          </w:tcPr>
          <w:p w14:paraId="3986F838" w14:textId="77777777" w:rsidR="00F732BA" w:rsidRPr="00902569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īkojums par darbu vadītāju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darbam ar jonizējošā starojuma avotiem</w:t>
            </w:r>
          </w:p>
        </w:tc>
        <w:tc>
          <w:tcPr>
            <w:tcW w:w="963" w:type="dxa"/>
          </w:tcPr>
          <w:p w14:paraId="09ED574F" w14:textId="77777777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7FF1F24" w14:textId="458A3973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615A558F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2B0143B0" w14:textId="77777777" w:rsidTr="0076777D">
        <w:tc>
          <w:tcPr>
            <w:tcW w:w="630" w:type="dxa"/>
          </w:tcPr>
          <w:p w14:paraId="1A4F2E1E" w14:textId="5909BE0C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870" w:type="dxa"/>
          </w:tcPr>
          <w:p w14:paraId="6AA8E526" w14:textId="77777777" w:rsidR="00F732BA" w:rsidRPr="00737779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Darbu vadītāja i</w:t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t>egūtā izglītība atbilst prasībām</w:t>
            </w:r>
          </w:p>
        </w:tc>
        <w:tc>
          <w:tcPr>
            <w:tcW w:w="963" w:type="dxa"/>
          </w:tcPr>
          <w:p w14:paraId="6C6BE21B" w14:textId="77777777" w:rsidR="00F732BA" w:rsidRPr="0073777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A534CE8" w14:textId="62CAD75A" w:rsidR="00F732BA" w:rsidRPr="0073777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  <w:shd w:val="clear" w:color="auto" w:fill="auto"/>
          </w:tcPr>
          <w:p w14:paraId="48BA37F3" w14:textId="77777777" w:rsidR="00F732BA" w:rsidRPr="000C671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32BA" w14:paraId="068D2162" w14:textId="77777777" w:rsidTr="0076777D">
        <w:tc>
          <w:tcPr>
            <w:tcW w:w="630" w:type="dxa"/>
          </w:tcPr>
          <w:p w14:paraId="6A8E8BAE" w14:textId="65CCC586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870" w:type="dxa"/>
          </w:tcPr>
          <w:p w14:paraId="79917CC1" w14:textId="77777777" w:rsidR="00F732BA" w:rsidRPr="00902569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Darbu vadītājam p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ēcdiploma apmācība radiācijas drošībā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pēdējo piecu gadu laikā</w:t>
            </w:r>
          </w:p>
        </w:tc>
        <w:tc>
          <w:tcPr>
            <w:tcW w:w="963" w:type="dxa"/>
          </w:tcPr>
          <w:p w14:paraId="5D6C038E" w14:textId="77777777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5CA23CF1" w14:textId="1AB48B16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</w:p>
        </w:tc>
        <w:tc>
          <w:tcPr>
            <w:tcW w:w="2925" w:type="dxa"/>
            <w:shd w:val="clear" w:color="auto" w:fill="auto"/>
          </w:tcPr>
          <w:p w14:paraId="5708C57D" w14:textId="77777777" w:rsidR="00F732BA" w:rsidRPr="000C671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32BA" w14:paraId="34ECC2B2" w14:textId="77777777" w:rsidTr="0076777D">
        <w:tc>
          <w:tcPr>
            <w:tcW w:w="630" w:type="dxa"/>
          </w:tcPr>
          <w:p w14:paraId="6F465F53" w14:textId="7BC2867C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870" w:type="dxa"/>
          </w:tcPr>
          <w:p w14:paraId="79C3F23A" w14:textId="77777777" w:rsidR="00F732BA" w:rsidRPr="00902569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arbu vadītājs veic darbības ar jonizējošā starojuma avotiem</w:t>
            </w:r>
          </w:p>
        </w:tc>
        <w:tc>
          <w:tcPr>
            <w:tcW w:w="963" w:type="dxa"/>
          </w:tcPr>
          <w:p w14:paraId="6D309DAB" w14:textId="77777777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3AB4147" w14:textId="1B489A58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0BF4444C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04CDD032" w14:textId="77777777" w:rsidTr="0076777D">
        <w:tc>
          <w:tcPr>
            <w:tcW w:w="630" w:type="dxa"/>
          </w:tcPr>
          <w:p w14:paraId="79F5EB25" w14:textId="70AE36F5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870" w:type="dxa"/>
          </w:tcPr>
          <w:p w14:paraId="6A4AEB64" w14:textId="77777777" w:rsidR="00F732BA" w:rsidRPr="00D406AD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Darbu vadītājam p</w:t>
            </w:r>
            <w:r w:rsidRPr="00D406AD">
              <w:rPr>
                <w:rFonts w:ascii="Times New Roman" w:hAnsi="Times New Roman"/>
                <w:sz w:val="24"/>
                <w:szCs w:val="24"/>
                <w:lang w:val="lv-LV"/>
              </w:rPr>
              <w:t>ieredze darbā ar jonizējošā starojuma avotiem atbilst prasībām</w:t>
            </w:r>
          </w:p>
        </w:tc>
        <w:tc>
          <w:tcPr>
            <w:tcW w:w="963" w:type="dxa"/>
          </w:tcPr>
          <w:p w14:paraId="57354C65" w14:textId="77777777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23544BE" w14:textId="4B55E328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709AFC4C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14:paraId="74B8A561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288E434D" w14:textId="768A7A40" w:rsidR="00612FBE" w:rsidRPr="00612FBE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Darbinieki</w:t>
            </w:r>
          </w:p>
        </w:tc>
      </w:tr>
      <w:tr w:rsidR="00F732BA" w14:paraId="4313BC13" w14:textId="77777777" w:rsidTr="0076777D">
        <w:tc>
          <w:tcPr>
            <w:tcW w:w="630" w:type="dxa"/>
          </w:tcPr>
          <w:p w14:paraId="66B8C6E2" w14:textId="407F3F4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4870" w:type="dxa"/>
          </w:tcPr>
          <w:p w14:paraId="59B2B932" w14:textId="77777777" w:rsidR="00F732BA" w:rsidRPr="00783D5F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963" w:type="dxa"/>
          </w:tcPr>
          <w:p w14:paraId="38779EFD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98E456C" w14:textId="38F8506C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  <w:shd w:val="clear" w:color="auto" w:fill="auto"/>
          </w:tcPr>
          <w:p w14:paraId="3209F549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49E37A9B" w14:textId="77777777" w:rsidTr="0076777D">
        <w:tc>
          <w:tcPr>
            <w:tcW w:w="630" w:type="dxa"/>
          </w:tcPr>
          <w:p w14:paraId="2D03CF68" w14:textId="46010431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4870" w:type="dxa"/>
          </w:tcPr>
          <w:p w14:paraId="06389A75" w14:textId="32360527" w:rsidR="00F732BA" w:rsidRPr="00F732BA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>Veikts izvērtējums darbinieku iedalīšanai kategorijās</w:t>
            </w:r>
          </w:p>
        </w:tc>
        <w:tc>
          <w:tcPr>
            <w:tcW w:w="963" w:type="dxa"/>
          </w:tcPr>
          <w:p w14:paraId="5D706A81" w14:textId="77777777" w:rsidR="00F732BA" w:rsidRP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48A2D88" w14:textId="2931FF60" w:rsidR="00F732BA" w:rsidRP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040188A3" w14:textId="77777777" w:rsidR="00F732BA" w:rsidRPr="00782AAC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32BA" w14:paraId="0FD373A5" w14:textId="77777777" w:rsidTr="0076777D">
        <w:tc>
          <w:tcPr>
            <w:tcW w:w="630" w:type="dxa"/>
          </w:tcPr>
          <w:p w14:paraId="6722F479" w14:textId="300A95FB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4870" w:type="dxa"/>
          </w:tcPr>
          <w:p w14:paraId="4309C26A" w14:textId="6BE4E855" w:rsidR="00F732BA" w:rsidRPr="00F732BA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963" w:type="dxa"/>
          </w:tcPr>
          <w:p w14:paraId="47B1F7AB" w14:textId="77777777" w:rsidR="00F732BA" w:rsidRP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117843" w14:textId="7E1ECBEE" w:rsidR="00F732BA" w:rsidRP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303F84B9" w14:textId="77777777" w:rsidR="00F732BA" w:rsidRPr="00782AAC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32BA" w14:paraId="535201B9" w14:textId="77777777" w:rsidTr="0076777D">
        <w:tc>
          <w:tcPr>
            <w:tcW w:w="630" w:type="dxa"/>
          </w:tcPr>
          <w:p w14:paraId="0B985A76" w14:textId="21289148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</w:t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6ED3147E" w14:textId="26CA00EF" w:rsidR="00F732BA" w:rsidRPr="00F732BA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963" w:type="dxa"/>
          </w:tcPr>
          <w:p w14:paraId="2E92A8B7" w14:textId="77777777" w:rsidR="00F732BA" w:rsidRP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2C60562" w14:textId="7E82634A" w:rsidR="00F732BA" w:rsidRP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71C951BF" w14:textId="77777777" w:rsidR="00F732BA" w:rsidRPr="00782AAC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32BA" w14:paraId="6E1DE240" w14:textId="77777777" w:rsidTr="0076777D">
        <w:tc>
          <w:tcPr>
            <w:tcW w:w="630" w:type="dxa"/>
          </w:tcPr>
          <w:p w14:paraId="3E082A87" w14:textId="2C5A3B7E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870" w:type="dxa"/>
          </w:tcPr>
          <w:p w14:paraId="5A544F9D" w14:textId="77777777" w:rsidR="00F732BA" w:rsidRPr="00783D5F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Darbiniekiem pēcdiploma apmācība radiācijas drošībā veikta pēdējo piecu gadu laikā</w:t>
            </w:r>
          </w:p>
        </w:tc>
        <w:tc>
          <w:tcPr>
            <w:tcW w:w="963" w:type="dxa"/>
          </w:tcPr>
          <w:p w14:paraId="6F7F1A51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720F1A58" w14:textId="6B281B92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  <w:shd w:val="clear" w:color="auto" w:fill="auto"/>
          </w:tcPr>
          <w:p w14:paraId="4872907D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5914DCF3" w14:textId="77777777" w:rsidTr="0076777D">
        <w:tc>
          <w:tcPr>
            <w:tcW w:w="630" w:type="dxa"/>
          </w:tcPr>
          <w:p w14:paraId="0B7D9F19" w14:textId="1CA91D6D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4870" w:type="dxa"/>
          </w:tcPr>
          <w:p w14:paraId="6D4D40A5" w14:textId="77777777" w:rsidR="00F732BA" w:rsidRPr="00902569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Darbiniekiem o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bligātā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veselības pārbaude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 veiktas atbilstoši kategorijai</w:t>
            </w:r>
          </w:p>
        </w:tc>
        <w:tc>
          <w:tcPr>
            <w:tcW w:w="963" w:type="dxa"/>
          </w:tcPr>
          <w:p w14:paraId="47B5ED7B" w14:textId="77777777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0B881D26" w14:textId="7CB69C75" w:rsidR="00F732BA" w:rsidRPr="00902569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</w:p>
        </w:tc>
        <w:tc>
          <w:tcPr>
            <w:tcW w:w="2925" w:type="dxa"/>
          </w:tcPr>
          <w:p w14:paraId="7FD2E7D5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2A922D18" w14:textId="77777777" w:rsidTr="0076777D">
        <w:tc>
          <w:tcPr>
            <w:tcW w:w="630" w:type="dxa"/>
          </w:tcPr>
          <w:p w14:paraId="106D38D0" w14:textId="1EDAB178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</w:t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49293191" w14:textId="77777777" w:rsidR="00F732BA" w:rsidRPr="00200A34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Darbinieku dozimetrijai tiek izmantoti individuālie dozimetri</w:t>
            </w:r>
          </w:p>
        </w:tc>
        <w:tc>
          <w:tcPr>
            <w:tcW w:w="963" w:type="dxa"/>
          </w:tcPr>
          <w:p w14:paraId="4C5F75BF" w14:textId="77777777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B763FFE" w14:textId="049D2E6B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6281D9EC" w14:textId="7777777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7EDFBB16" w14:textId="77777777" w:rsidTr="0076777D">
        <w:tc>
          <w:tcPr>
            <w:tcW w:w="630" w:type="dxa"/>
          </w:tcPr>
          <w:p w14:paraId="44D8BCF2" w14:textId="46D71E63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4870" w:type="dxa"/>
          </w:tcPr>
          <w:p w14:paraId="49D577D7" w14:textId="77777777" w:rsidR="00F732BA" w:rsidRPr="00200A34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Darbinieku dozimetrija tiek veikta izmantojot grupu dozimetriju</w:t>
            </w:r>
          </w:p>
        </w:tc>
        <w:tc>
          <w:tcPr>
            <w:tcW w:w="963" w:type="dxa"/>
          </w:tcPr>
          <w:p w14:paraId="1D634A79" w14:textId="77777777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414FA7E" w14:textId="1D0A605E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53DA75A2" w14:textId="7777777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131CB9A8" w14:textId="77777777" w:rsidTr="0076777D">
        <w:tc>
          <w:tcPr>
            <w:tcW w:w="630" w:type="dxa"/>
          </w:tcPr>
          <w:p w14:paraId="68194921" w14:textId="45B594FB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4870" w:type="dxa"/>
          </w:tcPr>
          <w:p w14:paraId="2D1766DC" w14:textId="77777777" w:rsidR="00F732BA" w:rsidRPr="00200A34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Darbinieku dozimetrija tiek veikta izmantojot darba vietas monitoringa rezultātus</w:t>
            </w:r>
          </w:p>
        </w:tc>
        <w:tc>
          <w:tcPr>
            <w:tcW w:w="963" w:type="dxa"/>
          </w:tcPr>
          <w:p w14:paraId="75D1C0AA" w14:textId="77777777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7278B6E" w14:textId="321FB10B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531CCE21" w14:textId="7777777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091BD4" w14:paraId="4AF9259F" w14:textId="77777777" w:rsidTr="0076777D">
        <w:tc>
          <w:tcPr>
            <w:tcW w:w="630" w:type="dxa"/>
          </w:tcPr>
          <w:p w14:paraId="500B2A90" w14:textId="622132EE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4870" w:type="dxa"/>
          </w:tcPr>
          <w:p w14:paraId="576CA98F" w14:textId="77777777" w:rsidR="00F732BA" w:rsidRPr="00200A34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963" w:type="dxa"/>
          </w:tcPr>
          <w:p w14:paraId="7EB1A538" w14:textId="77777777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6D49298" w14:textId="04D7C3FF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3408A6F0" w14:textId="77777777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584264" w14:paraId="3F1CBD41" w14:textId="77777777" w:rsidTr="0076777D">
        <w:tc>
          <w:tcPr>
            <w:tcW w:w="630" w:type="dxa"/>
          </w:tcPr>
          <w:p w14:paraId="532515D5" w14:textId="2EABB4D2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4870" w:type="dxa"/>
          </w:tcPr>
          <w:p w14:paraId="50C37ABF" w14:textId="77777777" w:rsidR="00F732BA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grāmatiņas ir visiem darbiniekiem</w:t>
            </w:r>
          </w:p>
        </w:tc>
        <w:tc>
          <w:tcPr>
            <w:tcW w:w="963" w:type="dxa"/>
          </w:tcPr>
          <w:p w14:paraId="7648E094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</w:rPr>
            </w:r>
            <w:r w:rsidR="00CE37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79AFD253" w14:textId="6486CEAC" w:rsidR="00F732BA" w:rsidRPr="00790017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6924AD64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584264" w14:paraId="795BCE79" w14:textId="77777777" w:rsidTr="0076777D">
        <w:tc>
          <w:tcPr>
            <w:tcW w:w="630" w:type="dxa"/>
          </w:tcPr>
          <w:p w14:paraId="4C953DFB" w14:textId="0C44A666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70" w:type="dxa"/>
          </w:tcPr>
          <w:p w14:paraId="14779815" w14:textId="77777777" w:rsidR="00F732BA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Individuālo jonizējošā starojuma dozu uzskaites grāmatiņu regulāra aizpildīšana tiek veikta</w:t>
            </w:r>
          </w:p>
        </w:tc>
        <w:tc>
          <w:tcPr>
            <w:tcW w:w="963" w:type="dxa"/>
          </w:tcPr>
          <w:p w14:paraId="4B12258F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</w:rPr>
            </w:r>
            <w:r w:rsidR="00CE37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00E0D63A" w14:textId="22B38FCD" w:rsidR="00F732BA" w:rsidRPr="0058426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4C87307B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584264" w14:paraId="4DBF6C80" w14:textId="77777777" w:rsidTr="0076777D">
        <w:tc>
          <w:tcPr>
            <w:tcW w:w="630" w:type="dxa"/>
          </w:tcPr>
          <w:p w14:paraId="520D03EC" w14:textId="40B03CD2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4870" w:type="dxa"/>
          </w:tcPr>
          <w:p w14:paraId="585C5A43" w14:textId="77777777" w:rsidR="00F732BA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laika nepārsniedz kategorijai noteikto limitu</w:t>
            </w:r>
          </w:p>
        </w:tc>
        <w:tc>
          <w:tcPr>
            <w:tcW w:w="963" w:type="dxa"/>
          </w:tcPr>
          <w:p w14:paraId="69FF9AE6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</w:rPr>
            </w:r>
            <w:r w:rsidR="00CE37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57077C1A" w14:textId="5DA073DA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5530D746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584264" w14:paraId="01D5E8E1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275EFB28" w14:textId="32EBAE88" w:rsidR="00612FBE" w:rsidRPr="00BD1611" w:rsidRDefault="007E0BC3" w:rsidP="00424EC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Jonizējošo starojumu avotu</w:t>
            </w:r>
            <w:r w:rsidR="00424EC8">
              <w:rPr>
                <w:rFonts w:ascii="Times New Roman" w:hAnsi="Times New Roman"/>
                <w:b/>
                <w:sz w:val="24"/>
                <w:szCs w:val="24"/>
              </w:rPr>
              <w:t xml:space="preserve"> pārbaudes</w:t>
            </w:r>
          </w:p>
        </w:tc>
      </w:tr>
      <w:tr w:rsidR="00F732BA" w14:paraId="6AB0D4FC" w14:textId="77777777" w:rsidTr="0076777D">
        <w:tc>
          <w:tcPr>
            <w:tcW w:w="630" w:type="dxa"/>
          </w:tcPr>
          <w:p w14:paraId="43B23CB2" w14:textId="441A0CBF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27CF5C78" w14:textId="54B73517" w:rsidR="00F732BA" w:rsidRDefault="00F732BA" w:rsidP="342079F2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342079F2">
              <w:rPr>
                <w:rFonts w:ascii="Times New Roman" w:hAnsi="Times New Roman"/>
                <w:sz w:val="24"/>
                <w:szCs w:val="24"/>
                <w:lang w:val="lv-LV"/>
              </w:rPr>
              <w:t>Slēgto avotu tehniskā pārbaude ir veikta</w:t>
            </w:r>
            <w:r w:rsidR="0CE734EC" w:rsidRPr="342079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CE734EC" w:rsidRPr="342079F2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(</w:t>
            </w:r>
            <w:r w:rsidR="008A2492" w:rsidRPr="342079F2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piemēram,</w:t>
            </w:r>
            <w:r w:rsidR="1C2558CF" w:rsidRPr="342079F2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 elektrodrošības pārbaude, avota hermētiskuma pārbaude, konstrukciju pārbaude)</w:t>
            </w:r>
          </w:p>
        </w:tc>
        <w:tc>
          <w:tcPr>
            <w:tcW w:w="963" w:type="dxa"/>
          </w:tcPr>
          <w:p w14:paraId="591B3F55" w14:textId="77777777" w:rsidR="00F732BA" w:rsidRPr="00A13F0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3F0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13F0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13F0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0559949F" w14:textId="77777777" w:rsidR="00F732BA" w:rsidRPr="00A13F0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8A74B16" w14:textId="77777777" w:rsidR="00F732BA" w:rsidRPr="00BD1611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4F87518" w14:textId="7684A572" w:rsidR="00F732BA" w:rsidRPr="00DB6AB6" w:rsidRDefault="00F732BA" w:rsidP="5E2F353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F732BA" w:rsidRPr="00A30A30" w14:paraId="2B39D9A7" w14:textId="77777777" w:rsidTr="0076777D">
        <w:tc>
          <w:tcPr>
            <w:tcW w:w="630" w:type="dxa"/>
          </w:tcPr>
          <w:p w14:paraId="1CE7BB63" w14:textId="3667C7AA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25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010C97C4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arba vietas monitorings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veikts</w:t>
            </w:r>
          </w:p>
        </w:tc>
        <w:tc>
          <w:tcPr>
            <w:tcW w:w="963" w:type="dxa"/>
          </w:tcPr>
          <w:p w14:paraId="5B26E2AA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0D41DE08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2925" w:type="dxa"/>
          </w:tcPr>
          <w:p w14:paraId="32EF8E7B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0C9FD94C" w14:textId="77777777" w:rsidTr="0076777D">
        <w:tc>
          <w:tcPr>
            <w:tcW w:w="630" w:type="dxa"/>
          </w:tcPr>
          <w:p w14:paraId="655FB4C1" w14:textId="46639B26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26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23A64F32" w14:textId="7A4D0434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42079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Tehniskās apkopes iekārtām ar </w:t>
            </w:r>
            <w:r w:rsidR="1F75CDF6" w:rsidRPr="342079F2">
              <w:rPr>
                <w:rFonts w:ascii="Times New Roman" w:hAnsi="Times New Roman"/>
                <w:sz w:val="24"/>
                <w:szCs w:val="24"/>
                <w:lang w:val="lv-LV"/>
              </w:rPr>
              <w:t>jonizējošo starojuma avotu</w:t>
            </w:r>
            <w:r w:rsidRPr="342079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veiktas</w:t>
            </w:r>
          </w:p>
        </w:tc>
        <w:tc>
          <w:tcPr>
            <w:tcW w:w="963" w:type="dxa"/>
          </w:tcPr>
          <w:p w14:paraId="3E38E70A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804351D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</w:p>
        </w:tc>
        <w:tc>
          <w:tcPr>
            <w:tcW w:w="2925" w:type="dxa"/>
          </w:tcPr>
          <w:p w14:paraId="44766224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57F2EF96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37A1DEF3" w14:textId="116F20C6" w:rsidR="00612FBE" w:rsidRPr="00A30A30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F732BA" w:rsidRPr="00A30A30" w14:paraId="54106CE8" w14:textId="77777777" w:rsidTr="0076777D">
        <w:tc>
          <w:tcPr>
            <w:tcW w:w="630" w:type="dxa"/>
          </w:tcPr>
          <w:p w14:paraId="6B5FE065" w14:textId="7643EB33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27</w:t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58306DD6" w14:textId="4C347141" w:rsidR="00F732BA" w:rsidRPr="00A30A30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E2F3538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</w:t>
            </w:r>
            <w:r w:rsidR="1060904B" w:rsidRPr="5E2F35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aktuāla</w:t>
            </w:r>
            <w:r w:rsidR="008A2492" w:rsidRPr="5E2F3538">
              <w:rPr>
                <w:rFonts w:ascii="Times New Roman" w:hAnsi="Times New Roman"/>
                <w:sz w:val="24"/>
                <w:szCs w:val="24"/>
                <w:lang w:val="lv-LV"/>
              </w:rPr>
              <w:t>, un</w:t>
            </w:r>
            <w:r w:rsidR="1060904B" w:rsidRPr="5E2F35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E2F3538">
              <w:rPr>
                <w:rFonts w:ascii="Times New Roman" w:hAnsi="Times New Roman"/>
                <w:sz w:val="24"/>
                <w:szCs w:val="24"/>
                <w:lang w:val="lv-LV"/>
              </w:rPr>
              <w:t>saskaņota ar VVD RDC</w:t>
            </w:r>
          </w:p>
        </w:tc>
        <w:tc>
          <w:tcPr>
            <w:tcW w:w="963" w:type="dxa"/>
          </w:tcPr>
          <w:p w14:paraId="54F2A15A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B24E823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1EA7CE0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25" w:type="dxa"/>
          </w:tcPr>
          <w:p w14:paraId="2BC58873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4284F8BA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17DADE0B" w14:textId="0AD9269E" w:rsidR="00612FBE" w:rsidRPr="00A30A30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instruktāža</w:t>
            </w:r>
          </w:p>
        </w:tc>
      </w:tr>
      <w:tr w:rsidR="00F732BA" w:rsidRPr="00A30A30" w14:paraId="10697B63" w14:textId="77777777" w:rsidTr="0076777D">
        <w:tc>
          <w:tcPr>
            <w:tcW w:w="630" w:type="dxa"/>
          </w:tcPr>
          <w:p w14:paraId="152EE4EA" w14:textId="26A30109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70" w:type="dxa"/>
          </w:tcPr>
          <w:p w14:paraId="43109650" w14:textId="77777777" w:rsidR="00F732BA" w:rsidRPr="00A30A30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Instrukcija radiācijas drošībā ir</w:t>
            </w:r>
            <w:r w:rsidRPr="004A6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izstrādāta, apstiprināta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atbilst faktiskai situācijai</w:t>
            </w:r>
          </w:p>
        </w:tc>
        <w:tc>
          <w:tcPr>
            <w:tcW w:w="963" w:type="dxa"/>
          </w:tcPr>
          <w:p w14:paraId="6E634277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B300024" w14:textId="6F895DDD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3B824A4F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0BE60F7E" w14:textId="77777777" w:rsidTr="0076777D">
        <w:tc>
          <w:tcPr>
            <w:tcW w:w="630" w:type="dxa"/>
          </w:tcPr>
          <w:p w14:paraId="39AF51C4" w14:textId="566B7356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4870" w:type="dxa"/>
          </w:tcPr>
          <w:p w14:paraId="15E0AD03" w14:textId="77777777" w:rsidR="00F732BA" w:rsidRPr="00A30A30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nstruktāžas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radiācijas drošībā darbiniekiem tiek veiktas ne retāk kā reizi gadā</w:t>
            </w:r>
          </w:p>
        </w:tc>
        <w:tc>
          <w:tcPr>
            <w:tcW w:w="963" w:type="dxa"/>
          </w:tcPr>
          <w:p w14:paraId="675A19A3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71334AC" w14:textId="03E2E82A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16D887FF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09BE4EFC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569EFFC0" w14:textId="54D787CD" w:rsidR="00612FBE" w:rsidRDefault="00612FBE" w:rsidP="00424EC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  <w:p w14:paraId="0A4810EF" w14:textId="77777777" w:rsidR="00612FBE" w:rsidRPr="00A30A30" w:rsidRDefault="00612FBE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337F00B8" w14:textId="77777777" w:rsidTr="0076777D">
        <w:tc>
          <w:tcPr>
            <w:tcW w:w="630" w:type="dxa"/>
          </w:tcPr>
          <w:p w14:paraId="13ECFDB0" w14:textId="73348581" w:rsidR="00F732BA" w:rsidRPr="007E7FDD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4870" w:type="dxa"/>
          </w:tcPr>
          <w:p w14:paraId="05CD0329" w14:textId="77777777" w:rsidR="00F732BA" w:rsidRPr="007E7FDD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Operatora rīcībā ir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tiek lietotas </w:t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mēriekārtas</w:t>
            </w:r>
          </w:p>
        </w:tc>
        <w:tc>
          <w:tcPr>
            <w:tcW w:w="963" w:type="dxa"/>
          </w:tcPr>
          <w:p w14:paraId="24FEF48B" w14:textId="77777777" w:rsidR="00F732BA" w:rsidRPr="007E7FDD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44932BEB" w14:textId="32F156EB" w:rsidR="00F732BA" w:rsidRPr="007E7FDD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5D08BE72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26E7B3F9" w14:textId="77777777" w:rsidTr="0076777D">
        <w:tc>
          <w:tcPr>
            <w:tcW w:w="630" w:type="dxa"/>
          </w:tcPr>
          <w:p w14:paraId="2A4B5C80" w14:textId="40F288D8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6C0AFD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70" w:type="dxa"/>
          </w:tcPr>
          <w:p w14:paraId="2828632F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Radiācijas m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ēriekārt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 kalibrēšana ir veikta</w:t>
            </w:r>
          </w:p>
        </w:tc>
        <w:tc>
          <w:tcPr>
            <w:tcW w:w="963" w:type="dxa"/>
          </w:tcPr>
          <w:p w14:paraId="3071BCE5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3E4CBADE" w14:textId="6FA05008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20A9A33A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64F7CE07" w14:textId="77777777" w:rsidTr="342079F2">
        <w:tc>
          <w:tcPr>
            <w:tcW w:w="9388" w:type="dxa"/>
            <w:gridSpan w:val="4"/>
            <w:shd w:val="clear" w:color="auto" w:fill="BFBFBF" w:themeFill="background1" w:themeFillShade="BF"/>
          </w:tcPr>
          <w:p w14:paraId="4D237978" w14:textId="631AE903" w:rsidR="00612FBE" w:rsidRPr="00A30A30" w:rsidRDefault="00612FBE" w:rsidP="00424EC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F732BA" w:rsidRPr="00A30A30" w14:paraId="4F58D145" w14:textId="77777777" w:rsidTr="0076777D">
        <w:tc>
          <w:tcPr>
            <w:tcW w:w="630" w:type="dxa"/>
          </w:tcPr>
          <w:p w14:paraId="21F03160" w14:textId="492FE63E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4870" w:type="dxa"/>
          </w:tcPr>
          <w:p w14:paraId="16A2E228" w14:textId="0814557A" w:rsidR="00F732BA" w:rsidRPr="00783D5F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E2F3538">
              <w:rPr>
                <w:rFonts w:ascii="Times New Roman" w:hAnsi="Times New Roman"/>
                <w:sz w:val="24"/>
                <w:szCs w:val="24"/>
                <w:lang w:val="lv-LV"/>
              </w:rPr>
              <w:t>Civiltiesiskās atbildības apdrošināšana ir veikta</w:t>
            </w:r>
            <w:r w:rsidR="5E7A9EC7" w:rsidRPr="5E2F35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27F151B1" w:rsidRPr="5E2F3538">
              <w:rPr>
                <w:rFonts w:ascii="Times New Roman" w:hAnsi="Times New Roman"/>
                <w:sz w:val="24"/>
                <w:szCs w:val="24"/>
                <w:lang w:val="lv-LV"/>
              </w:rPr>
              <w:t>ja nepieciešams</w:t>
            </w:r>
          </w:p>
        </w:tc>
        <w:tc>
          <w:tcPr>
            <w:tcW w:w="963" w:type="dxa"/>
          </w:tcPr>
          <w:p w14:paraId="01CAC771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6F62F91D" w14:textId="742B3ADD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42FBC246" w14:textId="6869E981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62940CF4" w14:textId="77777777" w:rsidTr="0076777D">
        <w:tc>
          <w:tcPr>
            <w:tcW w:w="630" w:type="dxa"/>
          </w:tcPr>
          <w:p w14:paraId="1D6115BE" w14:textId="4DA0A32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4870" w:type="dxa"/>
          </w:tcPr>
          <w:p w14:paraId="308BCD0D" w14:textId="4B5E2731" w:rsidR="00F732BA" w:rsidRPr="00783D5F" w:rsidRDefault="00F732BA" w:rsidP="5E2F353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Plāns sagatavotībai radiācijas avārijām un rīcībai radiācijas avārijas gadījumā izstrādāts</w:t>
            </w:r>
            <w:r w:rsidR="008A2492"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un</w:t>
            </w:r>
            <w:r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aktuāls</w:t>
            </w:r>
            <w:r w:rsidR="7310D6AB"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="552D6E57"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 nepieciešams</w:t>
            </w:r>
          </w:p>
        </w:tc>
        <w:tc>
          <w:tcPr>
            <w:tcW w:w="963" w:type="dxa"/>
          </w:tcPr>
          <w:p w14:paraId="7E4639F2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729EB07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E2A5DF5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25" w:type="dxa"/>
          </w:tcPr>
          <w:p w14:paraId="4A6367DB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40E6C19C" w14:textId="77777777" w:rsidTr="0076777D">
        <w:tc>
          <w:tcPr>
            <w:tcW w:w="630" w:type="dxa"/>
          </w:tcPr>
          <w:p w14:paraId="64C1E905" w14:textId="269FE5B6" w:rsidR="00F732BA" w:rsidRPr="006C0AFD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4870" w:type="dxa"/>
          </w:tcPr>
          <w:p w14:paraId="7E1552BC" w14:textId="0DA6E07E" w:rsidR="00DB6AB6" w:rsidRPr="00A30A30" w:rsidRDefault="00F732BA" w:rsidP="5E2F353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Plāns sagatavotībai radiācijas avārijām un rīcībai radiācijas avārijas gadījumā </w:t>
            </w:r>
            <w:r w:rsidR="008A249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ir </w:t>
            </w:r>
            <w:r w:rsidR="008A2492"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saskaņotu ar VVD RDC un vietējo pašvaldību</w:t>
            </w:r>
            <w:r w:rsidR="1FC60DDD"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="0743C44A" w:rsidRPr="5E2F35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ja nepieciešams</w:t>
            </w:r>
          </w:p>
        </w:tc>
        <w:tc>
          <w:tcPr>
            <w:tcW w:w="963" w:type="dxa"/>
          </w:tcPr>
          <w:p w14:paraId="1313E20C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CD3A1A0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167E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5DEC6AF6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25" w:type="dxa"/>
          </w:tcPr>
          <w:p w14:paraId="51D058AD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F732BA" w14:paraId="13E730BE" w14:textId="77777777" w:rsidTr="0076777D">
        <w:tc>
          <w:tcPr>
            <w:tcW w:w="630" w:type="dxa"/>
          </w:tcPr>
          <w:p w14:paraId="11CFEE9C" w14:textId="5F3C4916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4870" w:type="dxa"/>
          </w:tcPr>
          <w:p w14:paraId="7101910A" w14:textId="25E15964" w:rsidR="00DB6AB6" w:rsidRPr="00167E15" w:rsidRDefault="00F732BA" w:rsidP="5E2F353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Plāns sagatavotībai radiācijas avārijām un rīcībai radiācijas avārijas gadījumā saskaņots ar Valsts ugunsdzēsības un glābšanas dienestu</w:t>
            </w:r>
            <w:r w:rsidR="1F46563D" w:rsidRPr="5E2F353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 w:rsidR="42DFE54F" w:rsidRPr="5E2F35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ja nepieciešams</w:t>
            </w:r>
          </w:p>
        </w:tc>
        <w:tc>
          <w:tcPr>
            <w:tcW w:w="963" w:type="dxa"/>
          </w:tcPr>
          <w:p w14:paraId="52EF1D40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A41FF69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64261994" w14:textId="77777777" w:rsidR="00F732BA" w:rsidRPr="00167E15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25" w:type="dxa"/>
          </w:tcPr>
          <w:p w14:paraId="24B020CD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591979D8" w14:textId="77777777" w:rsidTr="0076777D">
        <w:tc>
          <w:tcPr>
            <w:tcW w:w="630" w:type="dxa"/>
          </w:tcPr>
          <w:p w14:paraId="6F9E5290" w14:textId="26CCC642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4870" w:type="dxa"/>
          </w:tcPr>
          <w:p w14:paraId="27D256CD" w14:textId="62FA35A9" w:rsidR="00F732BA" w:rsidRPr="00783D5F" w:rsidRDefault="5A4D3C3C" w:rsidP="1728C68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5E2F353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Jonizējošā starojuma avotu </w:t>
            </w:r>
            <w:r w:rsidR="00F732BA" w:rsidRPr="5E2F353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fiziskā aizsardzība tiek nodrošināta</w:t>
            </w:r>
          </w:p>
        </w:tc>
        <w:tc>
          <w:tcPr>
            <w:tcW w:w="963" w:type="dxa"/>
          </w:tcPr>
          <w:p w14:paraId="4B58ACF2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A37EF4B" w14:textId="0B063E9C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0EE3ED76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6CE3B0E7" w14:textId="77777777" w:rsidTr="0076777D">
        <w:tc>
          <w:tcPr>
            <w:tcW w:w="630" w:type="dxa"/>
          </w:tcPr>
          <w:p w14:paraId="4164333A" w14:textId="18DE8FB8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4870" w:type="dxa"/>
          </w:tcPr>
          <w:p w14:paraId="3C0E1728" w14:textId="77777777" w:rsidR="00F732BA" w:rsidRPr="00783D5F" w:rsidRDefault="00F732BA" w:rsidP="1728C68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1728C68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Fiziskās aizsardzības pasākumu plāns saskaņots ar Valsts drošības dienestu, ja nepieciešams</w:t>
            </w:r>
          </w:p>
        </w:tc>
        <w:tc>
          <w:tcPr>
            <w:tcW w:w="963" w:type="dxa"/>
          </w:tcPr>
          <w:p w14:paraId="039B2044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165A8B59" w14:textId="099C8C11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2AA090E7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6AEAD340" w14:textId="77777777" w:rsidTr="0076777D">
        <w:tc>
          <w:tcPr>
            <w:tcW w:w="630" w:type="dxa"/>
          </w:tcPr>
          <w:p w14:paraId="76067697" w14:textId="5D3B62A5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4870" w:type="dxa"/>
          </w:tcPr>
          <w:p w14:paraId="7100759D" w14:textId="55B60DCA" w:rsidR="00DB6AB6" w:rsidRPr="00783D5F" w:rsidRDefault="00F732BA" w:rsidP="1728C68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1728C68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Jonizējošā starojuma avotus pēc to ekspluatācijas beigām plānots nodot atpakaļ ražotājam</w:t>
            </w:r>
          </w:p>
        </w:tc>
        <w:tc>
          <w:tcPr>
            <w:tcW w:w="963" w:type="dxa"/>
          </w:tcPr>
          <w:p w14:paraId="39AD047E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2A8A3F1C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25" w:type="dxa"/>
          </w:tcPr>
          <w:p w14:paraId="14A3CC8C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3152F538" w14:textId="77777777" w:rsidTr="0076777D">
        <w:tc>
          <w:tcPr>
            <w:tcW w:w="630" w:type="dxa"/>
          </w:tcPr>
          <w:p w14:paraId="4DB72786" w14:textId="120ACE19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4870" w:type="dxa"/>
          </w:tcPr>
          <w:p w14:paraId="06742177" w14:textId="443BDF44" w:rsidR="00DB6AB6" w:rsidRPr="00783D5F" w:rsidRDefault="00F732BA" w:rsidP="1728C68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1728C68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Jonizējošā starojuma avotus pēc to </w:t>
            </w:r>
            <w:r w:rsidRPr="1728C68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ekspluatācijas beigām plānots nodot atkritumu glabātavā „Radons”</w:t>
            </w:r>
          </w:p>
        </w:tc>
        <w:tc>
          <w:tcPr>
            <w:tcW w:w="963" w:type="dxa"/>
          </w:tcPr>
          <w:p w14:paraId="30348748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 </w:t>
            </w:r>
          </w:p>
          <w:p w14:paraId="6A369FB5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4C99D8B1" w14:textId="77777777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25" w:type="dxa"/>
          </w:tcPr>
          <w:p w14:paraId="451AD465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4C1CA978" w14:textId="77777777" w:rsidTr="0076777D">
        <w:tc>
          <w:tcPr>
            <w:tcW w:w="630" w:type="dxa"/>
          </w:tcPr>
          <w:p w14:paraId="5696269B" w14:textId="3438EBE1" w:rsidR="00F732BA" w:rsidRPr="00783D5F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4870" w:type="dxa"/>
          </w:tcPr>
          <w:p w14:paraId="5953EA2A" w14:textId="77777777" w:rsidR="00F732BA" w:rsidRPr="00783D5F" w:rsidRDefault="00F732BA" w:rsidP="1728C68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1728C68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Operatora ikgadējais pārskats par iepriekšējo gadu ir iesniegts</w:t>
            </w:r>
          </w:p>
        </w:tc>
        <w:tc>
          <w:tcPr>
            <w:tcW w:w="963" w:type="dxa"/>
          </w:tcPr>
          <w:p w14:paraId="034B2FA5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  <w:p w14:paraId="2BB5DC0B" w14:textId="47F10839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CE37E3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</w:p>
        </w:tc>
        <w:tc>
          <w:tcPr>
            <w:tcW w:w="2925" w:type="dxa"/>
          </w:tcPr>
          <w:p w14:paraId="7AC75534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8E9E409" w14:textId="2A2C059B" w:rsidR="00180FB5" w:rsidRPr="00A30A30" w:rsidRDefault="00180FB5" w:rsidP="1728C680">
      <w:pPr>
        <w:widowControl/>
        <w:spacing w:after="0" w:line="240" w:lineRule="auto"/>
        <w:rPr>
          <w:rFonts w:ascii="Times New Roman" w:hAnsi="Times New Roman"/>
          <w:spacing w:val="-1"/>
          <w:sz w:val="24"/>
          <w:szCs w:val="24"/>
          <w:lang w:val="lv-LV"/>
        </w:rPr>
      </w:pPr>
    </w:p>
    <w:sectPr w:rsidR="00180FB5" w:rsidRPr="00A30A30" w:rsidSect="00790017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6E38" w14:textId="77777777" w:rsidR="00CE37E3" w:rsidRDefault="00CE37E3">
      <w:pPr>
        <w:spacing w:after="0" w:line="240" w:lineRule="auto"/>
      </w:pPr>
      <w:r>
        <w:separator/>
      </w:r>
    </w:p>
  </w:endnote>
  <w:endnote w:type="continuationSeparator" w:id="0">
    <w:p w14:paraId="1CB8D5A1" w14:textId="77777777" w:rsidR="00CE37E3" w:rsidRDefault="00CE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AFCC" w14:textId="77777777" w:rsidR="00BD6EB4" w:rsidRPr="004C3E58" w:rsidRDefault="00BD6EB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6777D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="00612FBE">
      <w:rPr>
        <w:noProof/>
        <w:color w:val="323E4F"/>
        <w:sz w:val="24"/>
        <w:szCs w:val="24"/>
      </w:rPr>
      <w:fldChar w:fldCharType="begin"/>
    </w:r>
    <w:r w:rsidR="00612FBE">
      <w:rPr>
        <w:noProof/>
        <w:color w:val="323E4F"/>
        <w:sz w:val="24"/>
        <w:szCs w:val="24"/>
      </w:rPr>
      <w:instrText xml:space="preserve"> NUMPAGES  \* Arabic  \* MERGEFORMAT </w:instrText>
    </w:r>
    <w:r w:rsidR="00612FBE">
      <w:rPr>
        <w:noProof/>
        <w:color w:val="323E4F"/>
        <w:sz w:val="24"/>
        <w:szCs w:val="24"/>
      </w:rPr>
      <w:fldChar w:fldCharType="separate"/>
    </w:r>
    <w:r w:rsidR="0076777D">
      <w:rPr>
        <w:noProof/>
        <w:color w:val="323E4F"/>
        <w:sz w:val="24"/>
        <w:szCs w:val="24"/>
      </w:rPr>
      <w:t>3</w:t>
    </w:r>
    <w:r w:rsidR="00612FBE">
      <w:rPr>
        <w:noProof/>
        <w:color w:val="323E4F"/>
        <w:sz w:val="24"/>
        <w:szCs w:val="24"/>
      </w:rPr>
      <w:fldChar w:fldCharType="end"/>
    </w:r>
  </w:p>
  <w:p w14:paraId="2A72DEF5" w14:textId="77777777" w:rsidR="00BD6EB4" w:rsidRDefault="00BD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815B" w14:textId="77777777" w:rsidR="00BD6EB4" w:rsidRPr="00807A4C" w:rsidRDefault="00BD6EB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76777D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="00612FBE">
      <w:rPr>
        <w:noProof/>
        <w:color w:val="323E4F"/>
        <w:sz w:val="24"/>
        <w:szCs w:val="24"/>
      </w:rPr>
      <w:fldChar w:fldCharType="begin"/>
    </w:r>
    <w:r w:rsidR="00612FBE">
      <w:rPr>
        <w:noProof/>
        <w:color w:val="323E4F"/>
        <w:sz w:val="24"/>
        <w:szCs w:val="24"/>
      </w:rPr>
      <w:instrText xml:space="preserve"> NUMPAGES  \* Arabic  \* MERGEFORMAT </w:instrText>
    </w:r>
    <w:r w:rsidR="00612FBE">
      <w:rPr>
        <w:noProof/>
        <w:color w:val="323E4F"/>
        <w:sz w:val="24"/>
        <w:szCs w:val="24"/>
      </w:rPr>
      <w:fldChar w:fldCharType="separate"/>
    </w:r>
    <w:r w:rsidR="0076777D">
      <w:rPr>
        <w:noProof/>
        <w:color w:val="323E4F"/>
        <w:sz w:val="24"/>
        <w:szCs w:val="24"/>
      </w:rPr>
      <w:t>3</w:t>
    </w:r>
    <w:r w:rsidR="00612FBE">
      <w:rPr>
        <w:noProof/>
        <w:color w:val="323E4F"/>
        <w:sz w:val="24"/>
        <w:szCs w:val="24"/>
      </w:rPr>
      <w:fldChar w:fldCharType="end"/>
    </w:r>
  </w:p>
  <w:p w14:paraId="079947C5" w14:textId="77777777" w:rsidR="00BD6EB4" w:rsidRDefault="00BD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FA42" w14:textId="77777777" w:rsidR="00CE37E3" w:rsidRDefault="00CE37E3">
      <w:pPr>
        <w:spacing w:after="0" w:line="240" w:lineRule="auto"/>
      </w:pPr>
      <w:r>
        <w:separator/>
      </w:r>
    </w:p>
  </w:footnote>
  <w:footnote w:type="continuationSeparator" w:id="0">
    <w:p w14:paraId="3170D972" w14:textId="77777777" w:rsidR="00CE37E3" w:rsidRDefault="00CE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5775"/>
    <w:multiLevelType w:val="hybridMultilevel"/>
    <w:tmpl w:val="B87C1118"/>
    <w:lvl w:ilvl="0" w:tplc="1D189F5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9EA"/>
    <w:multiLevelType w:val="multilevel"/>
    <w:tmpl w:val="070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9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25"/>
  </w:num>
  <w:num w:numId="16">
    <w:abstractNumId w:val="24"/>
  </w:num>
  <w:num w:numId="17">
    <w:abstractNumId w:val="11"/>
  </w:num>
  <w:num w:numId="18">
    <w:abstractNumId w:val="26"/>
  </w:num>
  <w:num w:numId="19">
    <w:abstractNumId w:val="13"/>
  </w:num>
  <w:num w:numId="20">
    <w:abstractNumId w:val="15"/>
  </w:num>
  <w:num w:numId="21">
    <w:abstractNumId w:val="27"/>
  </w:num>
  <w:num w:numId="22">
    <w:abstractNumId w:val="28"/>
  </w:num>
  <w:num w:numId="23">
    <w:abstractNumId w:val="23"/>
  </w:num>
  <w:num w:numId="24">
    <w:abstractNumId w:val="14"/>
  </w:num>
  <w:num w:numId="25">
    <w:abstractNumId w:val="29"/>
  </w:num>
  <w:num w:numId="26">
    <w:abstractNumId w:val="18"/>
  </w:num>
  <w:num w:numId="27">
    <w:abstractNumId w:val="21"/>
  </w:num>
  <w:num w:numId="28">
    <w:abstractNumId w:val="1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74"/>
    <w:rsid w:val="00007EB5"/>
    <w:rsid w:val="000109E1"/>
    <w:rsid w:val="00017095"/>
    <w:rsid w:val="00022F4B"/>
    <w:rsid w:val="00025570"/>
    <w:rsid w:val="000346BB"/>
    <w:rsid w:val="00035F0F"/>
    <w:rsid w:val="00054BD6"/>
    <w:rsid w:val="00060DB1"/>
    <w:rsid w:val="00071F06"/>
    <w:rsid w:val="00073343"/>
    <w:rsid w:val="00073EB6"/>
    <w:rsid w:val="000819F7"/>
    <w:rsid w:val="00091317"/>
    <w:rsid w:val="00091BD4"/>
    <w:rsid w:val="00095076"/>
    <w:rsid w:val="000953C4"/>
    <w:rsid w:val="000A4872"/>
    <w:rsid w:val="000A5D08"/>
    <w:rsid w:val="000B0B55"/>
    <w:rsid w:val="000B247B"/>
    <w:rsid w:val="000B2DF5"/>
    <w:rsid w:val="000C671F"/>
    <w:rsid w:val="000D1A70"/>
    <w:rsid w:val="000D1C61"/>
    <w:rsid w:val="000D680D"/>
    <w:rsid w:val="000E2413"/>
    <w:rsid w:val="000E4C1A"/>
    <w:rsid w:val="000F00B3"/>
    <w:rsid w:val="000F3371"/>
    <w:rsid w:val="000F424B"/>
    <w:rsid w:val="000F67B3"/>
    <w:rsid w:val="00104397"/>
    <w:rsid w:val="00110954"/>
    <w:rsid w:val="001209C7"/>
    <w:rsid w:val="00123665"/>
    <w:rsid w:val="00125096"/>
    <w:rsid w:val="00125BE3"/>
    <w:rsid w:val="00141DDE"/>
    <w:rsid w:val="00146C6D"/>
    <w:rsid w:val="001528F5"/>
    <w:rsid w:val="00153EA8"/>
    <w:rsid w:val="001653B4"/>
    <w:rsid w:val="00167E15"/>
    <w:rsid w:val="00172B47"/>
    <w:rsid w:val="00180FB5"/>
    <w:rsid w:val="001B1E05"/>
    <w:rsid w:val="001C0A29"/>
    <w:rsid w:val="001C2792"/>
    <w:rsid w:val="001D5313"/>
    <w:rsid w:val="001D6E54"/>
    <w:rsid w:val="00200A34"/>
    <w:rsid w:val="00202108"/>
    <w:rsid w:val="00212384"/>
    <w:rsid w:val="00212C08"/>
    <w:rsid w:val="002132EF"/>
    <w:rsid w:val="00243425"/>
    <w:rsid w:val="00250B4F"/>
    <w:rsid w:val="002773FC"/>
    <w:rsid w:val="00282252"/>
    <w:rsid w:val="00287BDC"/>
    <w:rsid w:val="002A76E4"/>
    <w:rsid w:val="002B1608"/>
    <w:rsid w:val="002C0826"/>
    <w:rsid w:val="002C3D6A"/>
    <w:rsid w:val="002C4C5D"/>
    <w:rsid w:val="002C5A70"/>
    <w:rsid w:val="002C654B"/>
    <w:rsid w:val="002D5146"/>
    <w:rsid w:val="002E1474"/>
    <w:rsid w:val="002F4E0E"/>
    <w:rsid w:val="003028CC"/>
    <w:rsid w:val="00304057"/>
    <w:rsid w:val="00306E99"/>
    <w:rsid w:val="00311854"/>
    <w:rsid w:val="00313E96"/>
    <w:rsid w:val="00324323"/>
    <w:rsid w:val="00344787"/>
    <w:rsid w:val="00346262"/>
    <w:rsid w:val="00350256"/>
    <w:rsid w:val="00357694"/>
    <w:rsid w:val="00366188"/>
    <w:rsid w:val="003703B0"/>
    <w:rsid w:val="00392FE9"/>
    <w:rsid w:val="00394F8B"/>
    <w:rsid w:val="00397C87"/>
    <w:rsid w:val="003A3C09"/>
    <w:rsid w:val="003A7BA1"/>
    <w:rsid w:val="003C0771"/>
    <w:rsid w:val="003C528C"/>
    <w:rsid w:val="003D7E5E"/>
    <w:rsid w:val="003F0946"/>
    <w:rsid w:val="003F3DC0"/>
    <w:rsid w:val="004133DA"/>
    <w:rsid w:val="00424EC8"/>
    <w:rsid w:val="00430010"/>
    <w:rsid w:val="004351F5"/>
    <w:rsid w:val="0043681E"/>
    <w:rsid w:val="004410CD"/>
    <w:rsid w:val="00454105"/>
    <w:rsid w:val="00456CCF"/>
    <w:rsid w:val="00457643"/>
    <w:rsid w:val="00457F53"/>
    <w:rsid w:val="00466C91"/>
    <w:rsid w:val="004838F3"/>
    <w:rsid w:val="00496B22"/>
    <w:rsid w:val="004A6284"/>
    <w:rsid w:val="004B5092"/>
    <w:rsid w:val="004D4535"/>
    <w:rsid w:val="004D63EF"/>
    <w:rsid w:val="004E4DEA"/>
    <w:rsid w:val="004F3AC3"/>
    <w:rsid w:val="004F7F0C"/>
    <w:rsid w:val="00502B50"/>
    <w:rsid w:val="00543B09"/>
    <w:rsid w:val="005533E0"/>
    <w:rsid w:val="00557E04"/>
    <w:rsid w:val="00560E87"/>
    <w:rsid w:val="005672C6"/>
    <w:rsid w:val="0057142A"/>
    <w:rsid w:val="005735AC"/>
    <w:rsid w:val="005747DB"/>
    <w:rsid w:val="00584264"/>
    <w:rsid w:val="00591754"/>
    <w:rsid w:val="005C2D62"/>
    <w:rsid w:val="005C417E"/>
    <w:rsid w:val="005D0B23"/>
    <w:rsid w:val="005E033A"/>
    <w:rsid w:val="005F00EF"/>
    <w:rsid w:val="005F2517"/>
    <w:rsid w:val="005F2603"/>
    <w:rsid w:val="005F27CA"/>
    <w:rsid w:val="006015D7"/>
    <w:rsid w:val="00607280"/>
    <w:rsid w:val="00612FBE"/>
    <w:rsid w:val="00616824"/>
    <w:rsid w:val="00623D27"/>
    <w:rsid w:val="0062431A"/>
    <w:rsid w:val="00625EDA"/>
    <w:rsid w:val="00642EE8"/>
    <w:rsid w:val="00647827"/>
    <w:rsid w:val="00662CF6"/>
    <w:rsid w:val="00663808"/>
    <w:rsid w:val="00671DD7"/>
    <w:rsid w:val="00681412"/>
    <w:rsid w:val="00684CE1"/>
    <w:rsid w:val="006A5D65"/>
    <w:rsid w:val="006B630F"/>
    <w:rsid w:val="006C0AFD"/>
    <w:rsid w:val="006C3788"/>
    <w:rsid w:val="006D6E21"/>
    <w:rsid w:val="006D7D2A"/>
    <w:rsid w:val="006E043D"/>
    <w:rsid w:val="006F763F"/>
    <w:rsid w:val="0070475D"/>
    <w:rsid w:val="00737779"/>
    <w:rsid w:val="0076777D"/>
    <w:rsid w:val="00770563"/>
    <w:rsid w:val="00771209"/>
    <w:rsid w:val="00772A35"/>
    <w:rsid w:val="00776CF3"/>
    <w:rsid w:val="0078141E"/>
    <w:rsid w:val="00782AAC"/>
    <w:rsid w:val="00783D5F"/>
    <w:rsid w:val="00790017"/>
    <w:rsid w:val="007A5985"/>
    <w:rsid w:val="007D22BC"/>
    <w:rsid w:val="007E0BC3"/>
    <w:rsid w:val="007E7E44"/>
    <w:rsid w:val="007E7FDD"/>
    <w:rsid w:val="007F2248"/>
    <w:rsid w:val="00803349"/>
    <w:rsid w:val="0080510C"/>
    <w:rsid w:val="00807A4C"/>
    <w:rsid w:val="00812677"/>
    <w:rsid w:val="00815277"/>
    <w:rsid w:val="00817240"/>
    <w:rsid w:val="00821883"/>
    <w:rsid w:val="00821F53"/>
    <w:rsid w:val="0082352A"/>
    <w:rsid w:val="00846693"/>
    <w:rsid w:val="00846C61"/>
    <w:rsid w:val="00861AAB"/>
    <w:rsid w:val="00863476"/>
    <w:rsid w:val="00863518"/>
    <w:rsid w:val="00864307"/>
    <w:rsid w:val="00873427"/>
    <w:rsid w:val="008741B0"/>
    <w:rsid w:val="008802F8"/>
    <w:rsid w:val="008857BC"/>
    <w:rsid w:val="00887F9A"/>
    <w:rsid w:val="008920CF"/>
    <w:rsid w:val="008A2492"/>
    <w:rsid w:val="008A2514"/>
    <w:rsid w:val="008A2903"/>
    <w:rsid w:val="008B4196"/>
    <w:rsid w:val="008C6664"/>
    <w:rsid w:val="008C7A6B"/>
    <w:rsid w:val="008C7B93"/>
    <w:rsid w:val="008D0DCA"/>
    <w:rsid w:val="008D116F"/>
    <w:rsid w:val="008F4874"/>
    <w:rsid w:val="008F71A0"/>
    <w:rsid w:val="00902569"/>
    <w:rsid w:val="00903886"/>
    <w:rsid w:val="0090697D"/>
    <w:rsid w:val="00912DEA"/>
    <w:rsid w:val="00915258"/>
    <w:rsid w:val="009203E2"/>
    <w:rsid w:val="0092116F"/>
    <w:rsid w:val="00934849"/>
    <w:rsid w:val="0094467D"/>
    <w:rsid w:val="00955D35"/>
    <w:rsid w:val="00960E73"/>
    <w:rsid w:val="009809E7"/>
    <w:rsid w:val="0098347C"/>
    <w:rsid w:val="009849CF"/>
    <w:rsid w:val="009959D3"/>
    <w:rsid w:val="009B3A9A"/>
    <w:rsid w:val="009B4C22"/>
    <w:rsid w:val="009C1AD1"/>
    <w:rsid w:val="009C57BE"/>
    <w:rsid w:val="009C7E5D"/>
    <w:rsid w:val="009C7FB2"/>
    <w:rsid w:val="009D2F07"/>
    <w:rsid w:val="009F1ECC"/>
    <w:rsid w:val="009F2DB1"/>
    <w:rsid w:val="00A065E5"/>
    <w:rsid w:val="00A12737"/>
    <w:rsid w:val="00A14006"/>
    <w:rsid w:val="00A21F86"/>
    <w:rsid w:val="00A269C6"/>
    <w:rsid w:val="00A30A30"/>
    <w:rsid w:val="00A45707"/>
    <w:rsid w:val="00A658B3"/>
    <w:rsid w:val="00A84522"/>
    <w:rsid w:val="00A86523"/>
    <w:rsid w:val="00A946BA"/>
    <w:rsid w:val="00AA71A9"/>
    <w:rsid w:val="00AB0D7B"/>
    <w:rsid w:val="00AB57F4"/>
    <w:rsid w:val="00AC51FA"/>
    <w:rsid w:val="00AD178E"/>
    <w:rsid w:val="00AD3EF0"/>
    <w:rsid w:val="00AE2B29"/>
    <w:rsid w:val="00AF7C42"/>
    <w:rsid w:val="00B12289"/>
    <w:rsid w:val="00B35A2D"/>
    <w:rsid w:val="00B36866"/>
    <w:rsid w:val="00B53573"/>
    <w:rsid w:val="00B551C0"/>
    <w:rsid w:val="00B5606D"/>
    <w:rsid w:val="00B756CE"/>
    <w:rsid w:val="00B86F7E"/>
    <w:rsid w:val="00B909C2"/>
    <w:rsid w:val="00B96487"/>
    <w:rsid w:val="00B96A6A"/>
    <w:rsid w:val="00BA3E2E"/>
    <w:rsid w:val="00BB29E3"/>
    <w:rsid w:val="00BB3446"/>
    <w:rsid w:val="00BC49CA"/>
    <w:rsid w:val="00BC73C9"/>
    <w:rsid w:val="00BD1611"/>
    <w:rsid w:val="00BD6EB4"/>
    <w:rsid w:val="00BE5B7A"/>
    <w:rsid w:val="00BE6F1F"/>
    <w:rsid w:val="00C025D5"/>
    <w:rsid w:val="00C20A6E"/>
    <w:rsid w:val="00C33793"/>
    <w:rsid w:val="00C4087F"/>
    <w:rsid w:val="00C42E06"/>
    <w:rsid w:val="00C73E55"/>
    <w:rsid w:val="00C86645"/>
    <w:rsid w:val="00C878A6"/>
    <w:rsid w:val="00C92FDE"/>
    <w:rsid w:val="00C93F49"/>
    <w:rsid w:val="00C9586D"/>
    <w:rsid w:val="00CB1A51"/>
    <w:rsid w:val="00CD02AD"/>
    <w:rsid w:val="00CE37E3"/>
    <w:rsid w:val="00CE6ED2"/>
    <w:rsid w:val="00CF1E21"/>
    <w:rsid w:val="00CF5B82"/>
    <w:rsid w:val="00D044C8"/>
    <w:rsid w:val="00D22C7B"/>
    <w:rsid w:val="00D25413"/>
    <w:rsid w:val="00D406AD"/>
    <w:rsid w:val="00D43C06"/>
    <w:rsid w:val="00D44873"/>
    <w:rsid w:val="00D456BE"/>
    <w:rsid w:val="00D63DB5"/>
    <w:rsid w:val="00D75259"/>
    <w:rsid w:val="00D76FA3"/>
    <w:rsid w:val="00D82187"/>
    <w:rsid w:val="00D94DA5"/>
    <w:rsid w:val="00DA1B86"/>
    <w:rsid w:val="00DB6AB6"/>
    <w:rsid w:val="00DC25E3"/>
    <w:rsid w:val="00DD3F49"/>
    <w:rsid w:val="00DE7BA4"/>
    <w:rsid w:val="00DF4414"/>
    <w:rsid w:val="00E14969"/>
    <w:rsid w:val="00E14CBC"/>
    <w:rsid w:val="00E201D3"/>
    <w:rsid w:val="00E23AC5"/>
    <w:rsid w:val="00E27266"/>
    <w:rsid w:val="00E45ABE"/>
    <w:rsid w:val="00E47A95"/>
    <w:rsid w:val="00E56DF7"/>
    <w:rsid w:val="00E60731"/>
    <w:rsid w:val="00E6688F"/>
    <w:rsid w:val="00E91178"/>
    <w:rsid w:val="00E9253A"/>
    <w:rsid w:val="00EA6770"/>
    <w:rsid w:val="00EB3125"/>
    <w:rsid w:val="00EC7C68"/>
    <w:rsid w:val="00ED2B7C"/>
    <w:rsid w:val="00ED3021"/>
    <w:rsid w:val="00EE5451"/>
    <w:rsid w:val="00EF3A2B"/>
    <w:rsid w:val="00EF4F22"/>
    <w:rsid w:val="00F00B8C"/>
    <w:rsid w:val="00F0626C"/>
    <w:rsid w:val="00F06620"/>
    <w:rsid w:val="00F06F45"/>
    <w:rsid w:val="00F104EE"/>
    <w:rsid w:val="00F16577"/>
    <w:rsid w:val="00F167F6"/>
    <w:rsid w:val="00F22E35"/>
    <w:rsid w:val="00F46D69"/>
    <w:rsid w:val="00F54117"/>
    <w:rsid w:val="00F62E57"/>
    <w:rsid w:val="00F6462C"/>
    <w:rsid w:val="00F66266"/>
    <w:rsid w:val="00F71452"/>
    <w:rsid w:val="00F732BA"/>
    <w:rsid w:val="00FA0245"/>
    <w:rsid w:val="00FA1EE5"/>
    <w:rsid w:val="00FC17B5"/>
    <w:rsid w:val="00FC2EB4"/>
    <w:rsid w:val="00FC31E0"/>
    <w:rsid w:val="00FE1B3D"/>
    <w:rsid w:val="00FF16C0"/>
    <w:rsid w:val="00FF526E"/>
    <w:rsid w:val="0743C44A"/>
    <w:rsid w:val="0CE734EC"/>
    <w:rsid w:val="1060904B"/>
    <w:rsid w:val="1728C680"/>
    <w:rsid w:val="1C2558CF"/>
    <w:rsid w:val="1F46563D"/>
    <w:rsid w:val="1F75CDF6"/>
    <w:rsid w:val="1FC60DDD"/>
    <w:rsid w:val="237C87D5"/>
    <w:rsid w:val="242C82C9"/>
    <w:rsid w:val="27F151B1"/>
    <w:rsid w:val="342079F2"/>
    <w:rsid w:val="3B8C82AD"/>
    <w:rsid w:val="3DD84E02"/>
    <w:rsid w:val="3EB23586"/>
    <w:rsid w:val="42DFE54F"/>
    <w:rsid w:val="462727E6"/>
    <w:rsid w:val="4A480702"/>
    <w:rsid w:val="4EE234BF"/>
    <w:rsid w:val="4F8A19E3"/>
    <w:rsid w:val="51F89754"/>
    <w:rsid w:val="552D6E57"/>
    <w:rsid w:val="56ED46A4"/>
    <w:rsid w:val="5A4D3C3C"/>
    <w:rsid w:val="5B264EBE"/>
    <w:rsid w:val="5E2F3538"/>
    <w:rsid w:val="5E7A9EC7"/>
    <w:rsid w:val="5F6288A3"/>
    <w:rsid w:val="6373DB0A"/>
    <w:rsid w:val="661DE453"/>
    <w:rsid w:val="6CB17627"/>
    <w:rsid w:val="6E4D4688"/>
    <w:rsid w:val="7310D6AB"/>
    <w:rsid w:val="74A26C59"/>
    <w:rsid w:val="79D39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66A62E"/>
  <w15:docId w15:val="{AA3D2354-6DD1-4DC0-9350-06555395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B5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92DB-DCD5-48BA-893D-D252D159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4617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Marite Caikovska</cp:lastModifiedBy>
  <cp:revision>51</cp:revision>
  <cp:lastPrinted>2018-09-30T19:09:00Z</cp:lastPrinted>
  <dcterms:created xsi:type="dcterms:W3CDTF">2018-09-27T07:07:00Z</dcterms:created>
  <dcterms:modified xsi:type="dcterms:W3CDTF">2020-12-17T15:57:00Z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